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D5" w:rsidRDefault="00C64494" w:rsidP="001060D5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060D5">
        <w:rPr>
          <w:rFonts w:cs="Times New Roman"/>
          <w:b/>
          <w:szCs w:val="24"/>
        </w:rPr>
        <w:t xml:space="preserve">Wniosek </w:t>
      </w:r>
      <w:r w:rsidR="001060D5">
        <w:rPr>
          <w:rFonts w:cs="Times New Roman"/>
          <w:b/>
          <w:szCs w:val="24"/>
        </w:rPr>
        <w:t>rodziców/opiekunów</w:t>
      </w:r>
    </w:p>
    <w:p w:rsidR="00C64494" w:rsidRPr="001060D5" w:rsidRDefault="00C64494" w:rsidP="001060D5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1060D5">
        <w:rPr>
          <w:rFonts w:cs="Times New Roman"/>
          <w:b/>
          <w:szCs w:val="24"/>
        </w:rPr>
        <w:t xml:space="preserve">w sprawie udziału </w:t>
      </w:r>
      <w:r w:rsidR="001060D5">
        <w:rPr>
          <w:rFonts w:cs="Times New Roman"/>
          <w:b/>
          <w:szCs w:val="24"/>
        </w:rPr>
        <w:t xml:space="preserve">dziecka </w:t>
      </w:r>
      <w:r w:rsidRPr="001060D5">
        <w:rPr>
          <w:rFonts w:cs="Times New Roman"/>
          <w:b/>
          <w:szCs w:val="24"/>
        </w:rPr>
        <w:t>– w ramach podtrzymywania swojej tożsamości narodowej –</w:t>
      </w:r>
    </w:p>
    <w:p w:rsidR="001D3CD7" w:rsidRPr="001060D5" w:rsidRDefault="00C64494" w:rsidP="001060D5">
      <w:pPr>
        <w:jc w:val="center"/>
        <w:rPr>
          <w:b/>
          <w:szCs w:val="24"/>
        </w:rPr>
      </w:pPr>
      <w:r w:rsidRPr="001060D5">
        <w:rPr>
          <w:rFonts w:cs="Times New Roman"/>
          <w:b/>
          <w:szCs w:val="24"/>
        </w:rPr>
        <w:t>w zajęciach z języka niemieckiego jako języka mniejszości</w:t>
      </w:r>
    </w:p>
    <w:p w:rsidR="001D3CD7" w:rsidRDefault="001D3CD7" w:rsidP="001D3CD7"/>
    <w:p w:rsidR="001D3CD7" w:rsidRDefault="001D3CD7" w:rsidP="001D3CD7">
      <w:pPr>
        <w:jc w:val="both"/>
      </w:pPr>
      <w:r>
        <w:t xml:space="preserve">Na podstawie Rozporządzenia Ministra Edukacji Narodowej z dn. 4 kwietnia 2012 r. </w:t>
      </w:r>
      <w:r>
        <w:br/>
        <w:t>zmieniającym rozporządzenie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393) niniejszym:</w:t>
      </w:r>
    </w:p>
    <w:p w:rsidR="001D3CD7" w:rsidRDefault="001D3CD7" w:rsidP="001D3CD7">
      <w:pPr>
        <w:jc w:val="center"/>
      </w:pPr>
      <w:r>
        <w:t>deklaruję udział syna/córki*</w:t>
      </w:r>
    </w:p>
    <w:p w:rsidR="001D3CD7" w:rsidRDefault="001D3CD7" w:rsidP="001D3CD7">
      <w:pPr>
        <w:spacing w:after="0"/>
        <w:jc w:val="center"/>
      </w:pPr>
      <w:r>
        <w:t>………………………………………………………………….</w:t>
      </w:r>
    </w:p>
    <w:p w:rsidR="001D3CD7" w:rsidRDefault="001D3CD7" w:rsidP="001D3CD7">
      <w:pPr>
        <w:spacing w:after="0"/>
        <w:jc w:val="center"/>
        <w:rPr>
          <w:sz w:val="18"/>
          <w:szCs w:val="18"/>
        </w:rPr>
      </w:pPr>
      <w:r w:rsidRPr="00367F52">
        <w:rPr>
          <w:sz w:val="18"/>
          <w:szCs w:val="18"/>
        </w:rPr>
        <w:t>(imię i nazwisko dziecka)</w:t>
      </w:r>
    </w:p>
    <w:p w:rsidR="001D3CD7" w:rsidRPr="00367F52" w:rsidRDefault="001D3CD7" w:rsidP="001D3CD7">
      <w:pPr>
        <w:spacing w:after="0"/>
        <w:jc w:val="center"/>
        <w:rPr>
          <w:sz w:val="18"/>
          <w:szCs w:val="18"/>
        </w:rPr>
      </w:pPr>
    </w:p>
    <w:p w:rsidR="001D3CD7" w:rsidRDefault="001D3CD7" w:rsidP="001D3CD7">
      <w:pPr>
        <w:spacing w:after="0"/>
        <w:jc w:val="center"/>
      </w:pPr>
      <w:r>
        <w:t xml:space="preserve"> w </w:t>
      </w:r>
      <w:r w:rsidR="001060D5">
        <w:t>zajęciach z</w:t>
      </w:r>
      <w:r>
        <w:t xml:space="preserve"> języka</w:t>
      </w:r>
      <w:r w:rsidR="001060D5">
        <w:t xml:space="preserve"> niemieckiego jako języka </w:t>
      </w:r>
      <w:r>
        <w:t>mniejszości</w:t>
      </w:r>
      <w:r w:rsidR="001060D5">
        <w:t>.</w:t>
      </w:r>
      <w:r>
        <w:t>.</w:t>
      </w:r>
    </w:p>
    <w:p w:rsidR="001D3CD7" w:rsidRDefault="001D3CD7" w:rsidP="001D3CD7">
      <w:pPr>
        <w:jc w:val="center"/>
      </w:pPr>
    </w:p>
    <w:p w:rsidR="001060D5" w:rsidRDefault="001060D5" w:rsidP="001D3CD7"/>
    <w:p w:rsidR="001D3CD7" w:rsidRDefault="001060D5" w:rsidP="001D3CD7">
      <w:r>
        <w:t>Wniosek</w:t>
      </w:r>
      <w:r w:rsidR="001D3CD7">
        <w:t xml:space="preserve"> pozostaje ważn</w:t>
      </w:r>
      <w:r>
        <w:t>y</w:t>
      </w:r>
      <w:r w:rsidR="001D3CD7">
        <w:t xml:space="preserve"> przez cały okres nauki dziecka </w:t>
      </w:r>
      <w:r w:rsidR="006137C2">
        <w:t>w szkole</w:t>
      </w:r>
      <w:bookmarkStart w:id="0" w:name="_GoBack"/>
      <w:bookmarkEnd w:id="0"/>
      <w:r w:rsidR="001D3CD7">
        <w:t>.</w:t>
      </w:r>
    </w:p>
    <w:p w:rsidR="001D3CD7" w:rsidRDefault="001D3CD7" w:rsidP="001D3CD7"/>
    <w:p w:rsidR="001D3CD7" w:rsidRDefault="001D3CD7" w:rsidP="001D3CD7">
      <w:pPr>
        <w:jc w:val="center"/>
      </w:pPr>
    </w:p>
    <w:p w:rsidR="001D3CD7" w:rsidRDefault="001D3CD7" w:rsidP="001D3CD7">
      <w:pPr>
        <w:spacing w:after="0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D3CD7" w:rsidRPr="00367F52" w:rsidRDefault="001D3CD7" w:rsidP="001D3CD7">
      <w:pPr>
        <w:spacing w:after="0"/>
        <w:rPr>
          <w:sz w:val="18"/>
          <w:szCs w:val="18"/>
        </w:rPr>
      </w:pPr>
      <w:r w:rsidRPr="00367F52">
        <w:rPr>
          <w:sz w:val="18"/>
          <w:szCs w:val="18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F52">
        <w:rPr>
          <w:sz w:val="18"/>
          <w:szCs w:val="18"/>
        </w:rPr>
        <w:t>(czytelny podpis rodzica/opiekuna)</w:t>
      </w:r>
    </w:p>
    <w:p w:rsidR="001D3CD7" w:rsidRDefault="001D3CD7" w:rsidP="001D3CD7">
      <w:pPr>
        <w:spacing w:after="0"/>
      </w:pPr>
    </w:p>
    <w:p w:rsidR="001D3CD7" w:rsidRDefault="001D3CD7" w:rsidP="001D3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3CD7" w:rsidRDefault="001D3CD7" w:rsidP="001D3CD7"/>
    <w:p w:rsidR="001D3CD7" w:rsidRDefault="001D3CD7" w:rsidP="001D3CD7">
      <w:r>
        <w:t>*niepotrzebne skreślić</w:t>
      </w:r>
      <w:r w:rsidRPr="00367F52">
        <w:t xml:space="preserve"> </w:t>
      </w:r>
    </w:p>
    <w:p w:rsidR="001D3CD7" w:rsidRPr="001D3CD7" w:rsidRDefault="001D3CD7" w:rsidP="001D3CD7">
      <w:pPr>
        <w:tabs>
          <w:tab w:val="left" w:pos="1959"/>
        </w:tabs>
      </w:pPr>
    </w:p>
    <w:sectPr w:rsidR="001D3CD7" w:rsidRPr="001D3CD7" w:rsidSect="004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52"/>
    <w:rsid w:val="001060D5"/>
    <w:rsid w:val="001D3CD7"/>
    <w:rsid w:val="00322EF8"/>
    <w:rsid w:val="00367F52"/>
    <w:rsid w:val="00494FE8"/>
    <w:rsid w:val="00592C6F"/>
    <w:rsid w:val="006137C2"/>
    <w:rsid w:val="00C64494"/>
    <w:rsid w:val="00FC3B9D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E82D"/>
  <w15:docId w15:val="{554E748E-8607-49AC-8BA1-E22E920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4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Maryla Strzała</cp:lastModifiedBy>
  <cp:revision>4</cp:revision>
  <dcterms:created xsi:type="dcterms:W3CDTF">2016-03-03T19:54:00Z</dcterms:created>
  <dcterms:modified xsi:type="dcterms:W3CDTF">2017-03-23T09:31:00Z</dcterms:modified>
</cp:coreProperties>
</file>